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018" w:rsidRDefault="00F20BA7">
      <w:pPr>
        <w:pStyle w:val="ae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-3175</wp:posOffset>
            </wp:positionV>
            <wp:extent cx="805815" cy="1041400"/>
            <wp:effectExtent l="0" t="0" r="0" b="0"/>
            <wp:wrapSquare wrapText="bothSides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80581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</w:t>
      </w:r>
    </w:p>
    <w:p w:rsidR="00B31018" w:rsidRDefault="00B31018">
      <w:pPr>
        <w:pStyle w:val="ae"/>
      </w:pPr>
    </w:p>
    <w:p w:rsidR="00B31018" w:rsidRDefault="00B31018">
      <w:pPr>
        <w:pStyle w:val="ae"/>
      </w:pPr>
    </w:p>
    <w:p w:rsidR="00B31018" w:rsidRDefault="00B31018">
      <w:pPr>
        <w:pStyle w:val="ae"/>
      </w:pPr>
    </w:p>
    <w:p w:rsidR="00B31018" w:rsidRDefault="00B31018">
      <w:pPr>
        <w:pStyle w:val="ae"/>
        <w:rPr>
          <w:b w:val="0"/>
        </w:rPr>
      </w:pPr>
    </w:p>
    <w:p w:rsidR="00B31018" w:rsidRDefault="00B31018">
      <w:pPr>
        <w:pStyle w:val="ae"/>
        <w:rPr>
          <w:b w:val="0"/>
        </w:rPr>
      </w:pPr>
    </w:p>
    <w:p w:rsidR="00B31018" w:rsidRDefault="00F20BA7">
      <w:pPr>
        <w:pStyle w:val="ae"/>
        <w:rPr>
          <w:b w:val="0"/>
        </w:rPr>
      </w:pPr>
      <w:r>
        <w:rPr>
          <w:b w:val="0"/>
        </w:rPr>
        <w:t xml:space="preserve">УПРАВЛЕНИЕ ОБРАЗОВАНИЯ </w:t>
      </w:r>
    </w:p>
    <w:p w:rsidR="00B31018" w:rsidRDefault="00F20BA7">
      <w:pPr>
        <w:jc w:val="center"/>
        <w:rPr>
          <w:sz w:val="28"/>
        </w:rPr>
      </w:pPr>
      <w:r>
        <w:rPr>
          <w:sz w:val="28"/>
        </w:rPr>
        <w:t xml:space="preserve">ЗИМОВНИКОВСКОГО </w:t>
      </w:r>
    </w:p>
    <w:p w:rsidR="00B31018" w:rsidRDefault="00F20BA7">
      <w:pPr>
        <w:pStyle w:val="4"/>
        <w:rPr>
          <w:b w:val="0"/>
        </w:rPr>
      </w:pPr>
      <w:r>
        <w:rPr>
          <w:b w:val="0"/>
        </w:rPr>
        <w:t>РАЙОНА</w:t>
      </w:r>
    </w:p>
    <w:p w:rsidR="00B31018" w:rsidRDefault="00B31018">
      <w:pPr>
        <w:jc w:val="center"/>
        <w:rPr>
          <w:sz w:val="28"/>
        </w:rPr>
      </w:pPr>
    </w:p>
    <w:p w:rsidR="00B31018" w:rsidRDefault="00F20BA7">
      <w:pPr>
        <w:pStyle w:val="2"/>
        <w:rPr>
          <w:b w:val="0"/>
          <w:sz w:val="28"/>
        </w:rPr>
      </w:pPr>
      <w:r>
        <w:rPr>
          <w:b w:val="0"/>
          <w:sz w:val="28"/>
        </w:rPr>
        <w:t>П Р И К А З</w:t>
      </w:r>
    </w:p>
    <w:p w:rsidR="00B31018" w:rsidRDefault="0065006F">
      <w:pPr>
        <w:rPr>
          <w:b/>
          <w:sz w:val="28"/>
        </w:rPr>
      </w:pPr>
      <w:r>
        <w:rPr>
          <w:sz w:val="28"/>
        </w:rPr>
        <w:t>17.11</w:t>
      </w:r>
      <w:r w:rsidR="00F20BA7">
        <w:rPr>
          <w:sz w:val="28"/>
        </w:rPr>
        <w:t>.202</w:t>
      </w:r>
      <w:r>
        <w:rPr>
          <w:sz w:val="28"/>
        </w:rPr>
        <w:t>5</w:t>
      </w:r>
      <w:r w:rsidR="00F20BA7">
        <w:rPr>
          <w:sz w:val="28"/>
        </w:rPr>
        <w:tab/>
      </w:r>
      <w:r w:rsidR="00F20BA7">
        <w:rPr>
          <w:sz w:val="28"/>
        </w:rPr>
        <w:tab/>
        <w:t xml:space="preserve">      </w:t>
      </w:r>
      <w:r w:rsidR="00F20BA7">
        <w:rPr>
          <w:sz w:val="28"/>
        </w:rPr>
        <w:tab/>
        <w:t xml:space="preserve">                                                                           № </w:t>
      </w:r>
      <w:r>
        <w:rPr>
          <w:sz w:val="28"/>
        </w:rPr>
        <w:t>317</w:t>
      </w:r>
      <w:r w:rsidR="00F20BA7">
        <w:rPr>
          <w:sz w:val="28"/>
        </w:rPr>
        <w:t>-ОД</w:t>
      </w:r>
    </w:p>
    <w:p w:rsidR="00B31018" w:rsidRDefault="00B31018">
      <w:pPr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1"/>
      </w:tblGrid>
      <w:tr w:rsidR="00B31018">
        <w:trPr>
          <w:trHeight w:val="658"/>
        </w:trPr>
        <w:tc>
          <w:tcPr>
            <w:tcW w:w="7191" w:type="dxa"/>
          </w:tcPr>
          <w:p w:rsidR="00B31018" w:rsidRDefault="00F20BA7">
            <w:pPr>
              <w:pStyle w:val="Style8"/>
              <w:widowControl/>
              <w:spacing w:before="14"/>
              <w:rPr>
                <w:rFonts w:ascii="Times New Roman" w:hAnsi="Times New Roman"/>
                <w:sz w:val="28"/>
              </w:rPr>
            </w:pPr>
            <w:r>
              <w:rPr>
                <w:rStyle w:val="FontStyle160"/>
                <w:sz w:val="28"/>
              </w:rPr>
              <w:t>Об организации и проведении</w:t>
            </w:r>
            <w:r>
              <w:rPr>
                <w:rFonts w:ascii="Times New Roman" w:hAnsi="Times New Roman"/>
                <w:sz w:val="28"/>
              </w:rPr>
              <w:t xml:space="preserve"> итогового</w:t>
            </w:r>
          </w:p>
          <w:p w:rsidR="00B31018" w:rsidRDefault="00F20BA7">
            <w:pPr>
              <w:pStyle w:val="Style8"/>
              <w:widowControl/>
              <w:spacing w:before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сочинения (изложения) на территории </w:t>
            </w:r>
          </w:p>
          <w:p w:rsidR="00B31018" w:rsidRDefault="00F20BA7">
            <w:pPr>
              <w:pStyle w:val="Style8"/>
              <w:widowControl/>
              <w:spacing w:before="14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Зимовниковского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0</w:t>
            </w:r>
            <w:r w:rsidR="0065006F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.1</w:t>
            </w:r>
            <w:r w:rsidR="00991AA1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.202</w:t>
            </w:r>
            <w:r w:rsidR="0065006F"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B31018" w:rsidRDefault="00B31018">
      <w:pPr>
        <w:pStyle w:val="a3"/>
        <w:ind w:firstLine="0"/>
        <w:jc w:val="both"/>
        <w:rPr>
          <w:sz w:val="28"/>
        </w:rPr>
      </w:pPr>
    </w:p>
    <w:p w:rsidR="00B31018" w:rsidRDefault="00991AA1">
      <w:pPr>
        <w:pStyle w:val="14"/>
        <w:spacing w:line="228" w:lineRule="auto"/>
        <w:ind w:firstLine="709"/>
      </w:pPr>
      <w:r>
        <w:t xml:space="preserve">В соответствии </w:t>
      </w:r>
      <w:r w:rsidR="00B05033">
        <w:t xml:space="preserve">с </w:t>
      </w:r>
      <w:r w:rsidR="00F20BA7">
        <w:t xml:space="preserve">Порядком проведения и проверки итогового сочинения (изложения) в образовательных организациях  на территории Ростовской области, утвержденным приказом </w:t>
      </w:r>
      <w:proofErr w:type="spellStart"/>
      <w:r w:rsidR="00F20BA7">
        <w:t>минобразования</w:t>
      </w:r>
      <w:proofErr w:type="spellEnd"/>
      <w:r w:rsidR="00F20BA7">
        <w:t xml:space="preserve"> Ростовской области от </w:t>
      </w:r>
      <w:r w:rsidR="0069508B">
        <w:t>27</w:t>
      </w:r>
      <w:r>
        <w:t>.10.202</w:t>
      </w:r>
      <w:r w:rsidR="0069508B">
        <w:t>5</w:t>
      </w:r>
      <w:r w:rsidR="00F20BA7">
        <w:t xml:space="preserve"> №</w:t>
      </w:r>
      <w:r w:rsidR="0069508B">
        <w:t>382 (далее – Порядок)</w:t>
      </w:r>
      <w:r>
        <w:t>,</w:t>
      </w:r>
      <w:r w:rsidR="00F20BA7">
        <w:t xml:space="preserve"> </w:t>
      </w:r>
      <w:r w:rsidR="0069508B">
        <w:t xml:space="preserve">методическими рекомендациями по организации и проведению итогового сочинения (изложения) в 2025/26 учебном году (письмо Федеральной службы по надзору в сфере образования и науки от 24.10.2025 №04-363), на основании </w:t>
      </w:r>
      <w:r w:rsidR="00F20BA7">
        <w:t>приказ</w:t>
      </w:r>
      <w:r w:rsidR="0069508B">
        <w:t xml:space="preserve">а </w:t>
      </w:r>
      <w:proofErr w:type="spellStart"/>
      <w:r w:rsidR="0069508B">
        <w:t>минобразования</w:t>
      </w:r>
      <w:proofErr w:type="spellEnd"/>
      <w:r w:rsidR="0069508B">
        <w:t xml:space="preserve"> </w:t>
      </w:r>
      <w:r w:rsidR="00F20BA7">
        <w:t>Ростовской области от 1</w:t>
      </w:r>
      <w:r w:rsidR="0069508B">
        <w:t>7</w:t>
      </w:r>
      <w:r w:rsidR="00F20BA7">
        <w:t>.1</w:t>
      </w:r>
      <w:r w:rsidR="0069508B">
        <w:t>1</w:t>
      </w:r>
      <w:r w:rsidR="00F20BA7">
        <w:t>.202</w:t>
      </w:r>
      <w:r w:rsidR="0069508B">
        <w:t>5</w:t>
      </w:r>
      <w:r w:rsidR="00F20BA7">
        <w:t xml:space="preserve"> №</w:t>
      </w:r>
      <w:r w:rsidR="0069508B">
        <w:t>433</w:t>
      </w:r>
      <w:r w:rsidR="00F20BA7">
        <w:t xml:space="preserve"> «Об организации и проведении итогового сочинения (изложения) на территории Ростовской области 0</w:t>
      </w:r>
      <w:r w:rsidR="0069508B">
        <w:t>3</w:t>
      </w:r>
      <w:r w:rsidR="00F20BA7">
        <w:t>.12.202</w:t>
      </w:r>
      <w:r w:rsidR="0069508B">
        <w:t>5</w:t>
      </w:r>
      <w:r w:rsidR="00F20BA7">
        <w:t>», в целях организованного проведения 0</w:t>
      </w:r>
      <w:r w:rsidR="0069508B">
        <w:t>3</w:t>
      </w:r>
      <w:r w:rsidR="00F20BA7">
        <w:t>.12.202</w:t>
      </w:r>
      <w:r w:rsidR="0069508B">
        <w:t>5</w:t>
      </w:r>
      <w:r w:rsidR="00F20BA7">
        <w:t xml:space="preserve"> итогового сочинения в образовательных организациях на территории </w:t>
      </w:r>
      <w:proofErr w:type="spellStart"/>
      <w:r w:rsidR="00F20BA7">
        <w:t>Зимовниковского</w:t>
      </w:r>
      <w:proofErr w:type="spellEnd"/>
      <w:r w:rsidR="00F20BA7">
        <w:t xml:space="preserve"> района</w:t>
      </w:r>
    </w:p>
    <w:p w:rsidR="00B31018" w:rsidRDefault="00B31018">
      <w:pPr>
        <w:pStyle w:val="14"/>
        <w:spacing w:line="228" w:lineRule="auto"/>
        <w:ind w:firstLine="709"/>
      </w:pPr>
    </w:p>
    <w:p w:rsidR="00B31018" w:rsidRDefault="00F20BA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П Р И К А З Ы В А </w:t>
      </w:r>
      <w:proofErr w:type="gramStart"/>
      <w:r>
        <w:rPr>
          <w:sz w:val="28"/>
        </w:rPr>
        <w:t>Ю :</w:t>
      </w:r>
      <w:proofErr w:type="gramEnd"/>
    </w:p>
    <w:p w:rsidR="00B31018" w:rsidRDefault="00B31018">
      <w:pPr>
        <w:jc w:val="both"/>
        <w:rPr>
          <w:sz w:val="28"/>
        </w:rPr>
      </w:pPr>
    </w:p>
    <w:p w:rsidR="00B31018" w:rsidRDefault="00F20BA7">
      <w:pPr>
        <w:jc w:val="both"/>
        <w:rPr>
          <w:sz w:val="28"/>
        </w:rPr>
      </w:pPr>
      <w:r>
        <w:rPr>
          <w:sz w:val="28"/>
        </w:rPr>
        <w:t>1. Принять участие в итоговом сочинении 0</w:t>
      </w:r>
      <w:r w:rsidR="0069508B">
        <w:rPr>
          <w:sz w:val="28"/>
        </w:rPr>
        <w:t>3</w:t>
      </w:r>
      <w:r>
        <w:rPr>
          <w:sz w:val="28"/>
        </w:rPr>
        <w:t xml:space="preserve"> декабря 202</w:t>
      </w:r>
      <w:r w:rsidR="0069508B">
        <w:rPr>
          <w:sz w:val="28"/>
        </w:rPr>
        <w:t>5</w:t>
      </w:r>
      <w:r>
        <w:rPr>
          <w:sz w:val="28"/>
        </w:rPr>
        <w:t xml:space="preserve"> года (начало - 10.00).      </w:t>
      </w:r>
    </w:p>
    <w:p w:rsidR="00B31018" w:rsidRDefault="00F20BA7">
      <w:pPr>
        <w:jc w:val="both"/>
        <w:rPr>
          <w:sz w:val="28"/>
        </w:rPr>
      </w:pPr>
      <w:r>
        <w:rPr>
          <w:sz w:val="28"/>
        </w:rPr>
        <w:t xml:space="preserve">2. Утвердить перечень образовательных организаций, участников проведения итогового сочинения </w:t>
      </w:r>
      <w:r w:rsidR="002D5CFA">
        <w:rPr>
          <w:sz w:val="28"/>
        </w:rPr>
        <w:t>в соответствии с приложением №1</w:t>
      </w:r>
      <w:bookmarkStart w:id="0" w:name="_GoBack"/>
      <w:bookmarkEnd w:id="0"/>
      <w:r>
        <w:rPr>
          <w:sz w:val="28"/>
        </w:rPr>
        <w:t>.</w:t>
      </w:r>
    </w:p>
    <w:p w:rsidR="00B31018" w:rsidRDefault="00F20BA7">
      <w:pPr>
        <w:jc w:val="both"/>
        <w:rPr>
          <w:sz w:val="28"/>
        </w:rPr>
      </w:pPr>
      <w:r>
        <w:rPr>
          <w:sz w:val="28"/>
        </w:rPr>
        <w:t xml:space="preserve">3. Определить местом печати регистрационных бланков и бланков записи обучающихся – управление образования </w:t>
      </w:r>
      <w:proofErr w:type="spellStart"/>
      <w:r>
        <w:rPr>
          <w:sz w:val="28"/>
        </w:rPr>
        <w:t>Зимовниковского</w:t>
      </w:r>
      <w:proofErr w:type="spellEnd"/>
      <w:r>
        <w:rPr>
          <w:sz w:val="28"/>
        </w:rPr>
        <w:t xml:space="preserve"> района.</w:t>
      </w:r>
    </w:p>
    <w:p w:rsidR="00B31018" w:rsidRDefault="00F20BA7">
      <w:pPr>
        <w:jc w:val="both"/>
        <w:rPr>
          <w:sz w:val="28"/>
        </w:rPr>
      </w:pPr>
      <w:r>
        <w:rPr>
          <w:sz w:val="28"/>
        </w:rPr>
        <w:t xml:space="preserve">4. Назначить ответственным лицом за организацию </w:t>
      </w:r>
      <w:proofErr w:type="gramStart"/>
      <w:r>
        <w:rPr>
          <w:sz w:val="28"/>
        </w:rPr>
        <w:t>печати  регистрационных</w:t>
      </w:r>
      <w:proofErr w:type="gramEnd"/>
      <w:r>
        <w:rPr>
          <w:sz w:val="28"/>
        </w:rPr>
        <w:t xml:space="preserve"> бланков и бланков записи обучающихся заместителя начальника управления образования О.Н. Клименко.</w:t>
      </w:r>
    </w:p>
    <w:p w:rsidR="00B31018" w:rsidRDefault="00F20BA7">
      <w:pPr>
        <w:widowControl w:val="0"/>
        <w:jc w:val="both"/>
        <w:rPr>
          <w:sz w:val="28"/>
        </w:rPr>
      </w:pPr>
      <w:r>
        <w:rPr>
          <w:sz w:val="28"/>
        </w:rPr>
        <w:t>5. Заместителю начальника управления образования О.Н. Клименко:</w:t>
      </w:r>
    </w:p>
    <w:p w:rsidR="00B31018" w:rsidRDefault="00F20BA7">
      <w:pPr>
        <w:widowControl w:val="0"/>
        <w:jc w:val="both"/>
        <w:rPr>
          <w:sz w:val="28"/>
        </w:rPr>
      </w:pPr>
      <w:r>
        <w:rPr>
          <w:sz w:val="28"/>
        </w:rPr>
        <w:t>5.1. Обеспечить координацию подготовки и проведения итогового сочинения в соответствии Методические рекомендации Рособрнадзора по организации и проведению итогового сочинения (изложения) в 202</w:t>
      </w:r>
      <w:r w:rsidR="0069508B">
        <w:rPr>
          <w:sz w:val="28"/>
        </w:rPr>
        <w:t>5</w:t>
      </w:r>
      <w:r>
        <w:rPr>
          <w:sz w:val="28"/>
        </w:rPr>
        <w:t>/202</w:t>
      </w:r>
      <w:r w:rsidR="0069508B">
        <w:rPr>
          <w:sz w:val="28"/>
        </w:rPr>
        <w:t>6</w:t>
      </w:r>
      <w:r>
        <w:rPr>
          <w:sz w:val="28"/>
        </w:rPr>
        <w:t xml:space="preserve"> учебном году  от </w:t>
      </w:r>
      <w:r w:rsidR="0069508B">
        <w:rPr>
          <w:sz w:val="28"/>
        </w:rPr>
        <w:t>2</w:t>
      </w:r>
      <w:r>
        <w:rPr>
          <w:sz w:val="28"/>
        </w:rPr>
        <w:t>4.10.202</w:t>
      </w:r>
      <w:r w:rsidR="0069508B">
        <w:rPr>
          <w:sz w:val="28"/>
        </w:rPr>
        <w:t>5</w:t>
      </w:r>
      <w:r>
        <w:rPr>
          <w:sz w:val="28"/>
        </w:rPr>
        <w:t xml:space="preserve"> № 04-3</w:t>
      </w:r>
      <w:r w:rsidR="0069508B">
        <w:rPr>
          <w:sz w:val="28"/>
        </w:rPr>
        <w:t>6</w:t>
      </w:r>
      <w:r>
        <w:rPr>
          <w:sz w:val="28"/>
        </w:rPr>
        <w:t xml:space="preserve">3, Порядком проведения и проверки итогового сочинения </w:t>
      </w:r>
      <w:r w:rsidR="00991AA1">
        <w:rPr>
          <w:sz w:val="28"/>
        </w:rPr>
        <w:t xml:space="preserve">(изложения) </w:t>
      </w:r>
      <w:r>
        <w:rPr>
          <w:sz w:val="28"/>
        </w:rPr>
        <w:t xml:space="preserve">на территории Ростовской области, утвержденным  </w:t>
      </w:r>
      <w:r>
        <w:rPr>
          <w:sz w:val="28"/>
        </w:rPr>
        <w:lastRenderedPageBreak/>
        <w:t xml:space="preserve">приказом </w:t>
      </w:r>
      <w:proofErr w:type="spellStart"/>
      <w:r>
        <w:rPr>
          <w:sz w:val="28"/>
        </w:rPr>
        <w:t>минобразования</w:t>
      </w:r>
      <w:proofErr w:type="spellEnd"/>
      <w:r>
        <w:rPr>
          <w:sz w:val="28"/>
        </w:rPr>
        <w:t xml:space="preserve"> Ростовской области от </w:t>
      </w:r>
      <w:r w:rsidR="0069508B">
        <w:rPr>
          <w:sz w:val="28"/>
        </w:rPr>
        <w:t>27</w:t>
      </w:r>
      <w:r w:rsidR="00991AA1">
        <w:rPr>
          <w:sz w:val="28"/>
        </w:rPr>
        <w:t>.10.202</w:t>
      </w:r>
      <w:r w:rsidR="0069508B">
        <w:rPr>
          <w:sz w:val="28"/>
        </w:rPr>
        <w:t>5</w:t>
      </w:r>
      <w:r>
        <w:rPr>
          <w:sz w:val="28"/>
        </w:rPr>
        <w:t xml:space="preserve"> №</w:t>
      </w:r>
      <w:r w:rsidR="00991AA1">
        <w:rPr>
          <w:sz w:val="28"/>
        </w:rPr>
        <w:t xml:space="preserve"> </w:t>
      </w:r>
      <w:r w:rsidR="0069508B">
        <w:rPr>
          <w:sz w:val="28"/>
        </w:rPr>
        <w:t>382</w:t>
      </w:r>
      <w:r>
        <w:rPr>
          <w:sz w:val="28"/>
        </w:rPr>
        <w:t>;</w:t>
      </w:r>
    </w:p>
    <w:p w:rsidR="00B31018" w:rsidRDefault="00F20BA7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5.2. Выдачу бланков регистрации и бланков записи обучающихся руководителям образовательных организаций 0</w:t>
      </w:r>
      <w:r w:rsidR="00FD7AEA">
        <w:rPr>
          <w:sz w:val="28"/>
        </w:rPr>
        <w:t>2</w:t>
      </w:r>
      <w:r>
        <w:rPr>
          <w:sz w:val="28"/>
        </w:rPr>
        <w:t>.12.202</w:t>
      </w:r>
      <w:r w:rsidR="00FD7AEA">
        <w:rPr>
          <w:sz w:val="28"/>
        </w:rPr>
        <w:t>5</w:t>
      </w:r>
      <w:r>
        <w:rPr>
          <w:sz w:val="28"/>
        </w:rPr>
        <w:t xml:space="preserve"> года с 10.00 до 12.00 часов.;</w:t>
      </w:r>
    </w:p>
    <w:p w:rsidR="00B31018" w:rsidRDefault="00F20BA7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-  сбор бланков записи обучающихся 0</w:t>
      </w:r>
      <w:r w:rsidR="00FD7AEA">
        <w:rPr>
          <w:sz w:val="28"/>
        </w:rPr>
        <w:t>3</w:t>
      </w:r>
      <w:r>
        <w:rPr>
          <w:sz w:val="28"/>
        </w:rPr>
        <w:t>.12.202</w:t>
      </w:r>
      <w:r w:rsidR="00FD7AEA">
        <w:rPr>
          <w:sz w:val="28"/>
        </w:rPr>
        <w:t>5</w:t>
      </w:r>
      <w:r>
        <w:rPr>
          <w:sz w:val="28"/>
        </w:rPr>
        <w:t xml:space="preserve"> года с 14.30 до 16.00 часов;</w:t>
      </w:r>
    </w:p>
    <w:p w:rsidR="00B31018" w:rsidRDefault="00F20BA7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- сбор бланков регистрации с внесенными результатами </w:t>
      </w:r>
      <w:proofErr w:type="gramStart"/>
      <w:r>
        <w:rPr>
          <w:sz w:val="28"/>
        </w:rPr>
        <w:t>проверки  0</w:t>
      </w:r>
      <w:r w:rsidR="00FD7AEA">
        <w:rPr>
          <w:sz w:val="28"/>
        </w:rPr>
        <w:t>4</w:t>
      </w:r>
      <w:r>
        <w:rPr>
          <w:sz w:val="28"/>
        </w:rPr>
        <w:t>.12.202</w:t>
      </w:r>
      <w:r w:rsidR="00FD7AEA">
        <w:rPr>
          <w:sz w:val="28"/>
        </w:rPr>
        <w:t>5</w:t>
      </w:r>
      <w:proofErr w:type="gramEnd"/>
      <w:r>
        <w:rPr>
          <w:sz w:val="28"/>
        </w:rPr>
        <w:t xml:space="preserve"> года  до 15.00 часов.</w:t>
      </w:r>
    </w:p>
    <w:p w:rsidR="00B31018" w:rsidRDefault="00F20BA7">
      <w:pPr>
        <w:widowControl w:val="0"/>
        <w:jc w:val="both"/>
        <w:rPr>
          <w:sz w:val="28"/>
        </w:rPr>
      </w:pPr>
      <w:r>
        <w:rPr>
          <w:sz w:val="28"/>
        </w:rPr>
        <w:t>6. Техническому специалисту проведения итогового сочинения А.А. Серову:</w:t>
      </w:r>
    </w:p>
    <w:p w:rsidR="00B31018" w:rsidRDefault="00F20BA7">
      <w:pPr>
        <w:widowControl w:val="0"/>
        <w:jc w:val="both"/>
        <w:rPr>
          <w:sz w:val="28"/>
        </w:rPr>
      </w:pPr>
      <w:r>
        <w:rPr>
          <w:sz w:val="28"/>
        </w:rPr>
        <w:t>6.1. Обеспечить технологическое сопровождение проведения итогового сочинения в соответствии с Порядком, Федеральными письмами, Рекомендациями;</w:t>
      </w:r>
    </w:p>
    <w:p w:rsidR="00B31018" w:rsidRDefault="00F20BA7">
      <w:pPr>
        <w:tabs>
          <w:tab w:val="left" w:pos="8931"/>
        </w:tabs>
        <w:jc w:val="both"/>
        <w:rPr>
          <w:sz w:val="28"/>
        </w:rPr>
      </w:pPr>
      <w:r>
        <w:rPr>
          <w:sz w:val="28"/>
        </w:rPr>
        <w:t>6.2.  Обеспечить получение из ГБУ РО РОЦОИСО и незамедлительную передачу комплекта тем сочинений (текстов изложений) в образовательные организации после получения их из ГБУ РО РОЦОИСО;</w:t>
      </w:r>
    </w:p>
    <w:p w:rsidR="00B31018" w:rsidRDefault="00F20BA7">
      <w:pPr>
        <w:widowControl w:val="0"/>
        <w:jc w:val="both"/>
        <w:rPr>
          <w:sz w:val="28"/>
        </w:rPr>
      </w:pPr>
      <w:r>
        <w:rPr>
          <w:sz w:val="28"/>
        </w:rPr>
        <w:t xml:space="preserve">6.3. Подготовить аналитическую информацию по результатам </w:t>
      </w:r>
      <w:proofErr w:type="gramStart"/>
      <w:r>
        <w:rPr>
          <w:sz w:val="28"/>
        </w:rPr>
        <w:t>проведения  итогового</w:t>
      </w:r>
      <w:proofErr w:type="gramEnd"/>
      <w:r>
        <w:rPr>
          <w:sz w:val="28"/>
        </w:rPr>
        <w:t xml:space="preserve"> сочинения и предоставить в ГБУ РО РОЦОИСО.   </w:t>
      </w:r>
    </w:p>
    <w:p w:rsidR="00B31018" w:rsidRDefault="00F20BA7">
      <w:pPr>
        <w:widowControl w:val="0"/>
        <w:jc w:val="both"/>
        <w:rPr>
          <w:sz w:val="28"/>
        </w:rPr>
      </w:pPr>
      <w:r>
        <w:rPr>
          <w:sz w:val="28"/>
        </w:rPr>
        <w:t>7. Руководителям общеобразовательных организаций:</w:t>
      </w:r>
    </w:p>
    <w:p w:rsidR="00B31018" w:rsidRDefault="00F20BA7">
      <w:pPr>
        <w:widowControl w:val="0"/>
        <w:jc w:val="both"/>
        <w:rPr>
          <w:sz w:val="28"/>
        </w:rPr>
      </w:pPr>
      <w:r>
        <w:rPr>
          <w:sz w:val="28"/>
        </w:rPr>
        <w:t>7.1. Обеспечить:</w:t>
      </w:r>
    </w:p>
    <w:p w:rsidR="00B31018" w:rsidRDefault="00F20BA7">
      <w:pPr>
        <w:widowControl w:val="0"/>
        <w:jc w:val="both"/>
        <w:rPr>
          <w:sz w:val="28"/>
        </w:rPr>
      </w:pPr>
      <w:r>
        <w:rPr>
          <w:sz w:val="28"/>
        </w:rPr>
        <w:t>- информационную безопасность при проведении итогового сочинения (изложения);</w:t>
      </w:r>
    </w:p>
    <w:p w:rsidR="00B31018" w:rsidRDefault="00F20BA7">
      <w:pPr>
        <w:widowControl w:val="0"/>
        <w:jc w:val="both"/>
        <w:rPr>
          <w:sz w:val="28"/>
        </w:rPr>
      </w:pPr>
      <w:r>
        <w:rPr>
          <w:sz w:val="28"/>
        </w:rPr>
        <w:t xml:space="preserve">- организацию видеонаблюдения в режиме </w:t>
      </w:r>
      <w:proofErr w:type="spellStart"/>
      <w:r>
        <w:rPr>
          <w:sz w:val="28"/>
        </w:rPr>
        <w:t>off-line</w:t>
      </w:r>
      <w:proofErr w:type="spellEnd"/>
      <w:r>
        <w:rPr>
          <w:sz w:val="28"/>
        </w:rPr>
        <w:t xml:space="preserve"> во время проведения итогового сочинения (изложения);</w:t>
      </w:r>
    </w:p>
    <w:p w:rsidR="00B31018" w:rsidRDefault="00F20BA7">
      <w:pPr>
        <w:widowControl w:val="0"/>
        <w:jc w:val="both"/>
        <w:rPr>
          <w:sz w:val="28"/>
        </w:rPr>
      </w:pPr>
      <w:r>
        <w:rPr>
          <w:sz w:val="28"/>
        </w:rPr>
        <w:t xml:space="preserve">- организацию и проведение итогового сочинения в соответствии </w:t>
      </w:r>
      <w:proofErr w:type="gramStart"/>
      <w:r>
        <w:rPr>
          <w:sz w:val="28"/>
        </w:rPr>
        <w:t>с  Порядком</w:t>
      </w:r>
      <w:proofErr w:type="gramEnd"/>
      <w:r>
        <w:rPr>
          <w:sz w:val="28"/>
        </w:rPr>
        <w:t>, Федеральными письмами, Рекомендациями;</w:t>
      </w:r>
    </w:p>
    <w:p w:rsidR="00B31018" w:rsidRDefault="00F20BA7">
      <w:pPr>
        <w:widowControl w:val="0"/>
        <w:jc w:val="both"/>
        <w:rPr>
          <w:b/>
          <w:sz w:val="28"/>
        </w:rPr>
      </w:pPr>
      <w:r>
        <w:rPr>
          <w:sz w:val="28"/>
        </w:rPr>
        <w:t xml:space="preserve">- обеспечить создание условий для проведения итогового сочинения в образовательных организациях </w:t>
      </w:r>
      <w:r>
        <w:rPr>
          <w:b/>
          <w:sz w:val="28"/>
        </w:rPr>
        <w:t>с учетом изменения текущего расписания занятий</w:t>
      </w:r>
      <w:r>
        <w:rPr>
          <w:sz w:val="28"/>
        </w:rPr>
        <w:t xml:space="preserve"> образовательной организации в день </w:t>
      </w:r>
      <w:proofErr w:type="gramStart"/>
      <w:r>
        <w:rPr>
          <w:sz w:val="28"/>
        </w:rPr>
        <w:t>проведения  итогового</w:t>
      </w:r>
      <w:proofErr w:type="gramEnd"/>
      <w:r>
        <w:rPr>
          <w:sz w:val="28"/>
        </w:rPr>
        <w:t xml:space="preserve"> сочинения и </w:t>
      </w:r>
      <w:r>
        <w:rPr>
          <w:b/>
          <w:sz w:val="28"/>
        </w:rPr>
        <w:t>необходимости компенсации потерь учебного времени;</w:t>
      </w:r>
    </w:p>
    <w:p w:rsidR="00B31018" w:rsidRDefault="00F20BA7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Сформировать и утвердить состав комиссии образовательной организации по проведению и проверки итогового сочинения, включающий:</w:t>
      </w:r>
    </w:p>
    <w:p w:rsidR="00B31018" w:rsidRDefault="00F20BA7">
      <w:pPr>
        <w:jc w:val="both"/>
        <w:rPr>
          <w:sz w:val="28"/>
        </w:rPr>
      </w:pPr>
      <w:r>
        <w:rPr>
          <w:sz w:val="28"/>
        </w:rPr>
        <w:t xml:space="preserve">- членов комиссии, участвующих в организации проведения итогового сочинения; </w:t>
      </w:r>
    </w:p>
    <w:p w:rsidR="00B31018" w:rsidRDefault="00F20BA7">
      <w:pPr>
        <w:widowControl w:val="0"/>
        <w:contextualSpacing/>
        <w:jc w:val="both"/>
        <w:rPr>
          <w:sz w:val="28"/>
        </w:rPr>
      </w:pPr>
      <w:r>
        <w:rPr>
          <w:sz w:val="28"/>
        </w:rPr>
        <w:t>- членов (экспертов) комиссии, участвующих в проверке итогового сочинения;</w:t>
      </w:r>
    </w:p>
    <w:p w:rsidR="00B31018" w:rsidRDefault="00F20BA7">
      <w:pPr>
        <w:widowControl w:val="0"/>
        <w:contextualSpacing/>
        <w:jc w:val="both"/>
        <w:rPr>
          <w:sz w:val="28"/>
        </w:rPr>
      </w:pPr>
      <w:r>
        <w:rPr>
          <w:sz w:val="28"/>
        </w:rPr>
        <w:t xml:space="preserve">- ответственного из числа членов комиссии за получение бланков итогового сочинения в управлении образования </w:t>
      </w:r>
      <w:proofErr w:type="spellStart"/>
      <w:r>
        <w:rPr>
          <w:sz w:val="28"/>
        </w:rPr>
        <w:t>Зимовниковского</w:t>
      </w:r>
      <w:proofErr w:type="spellEnd"/>
      <w:r>
        <w:rPr>
          <w:sz w:val="28"/>
        </w:rPr>
        <w:t xml:space="preserve"> района, а также передачу материалов итогового сочинения в управлении образования </w:t>
      </w:r>
      <w:proofErr w:type="spellStart"/>
      <w:r>
        <w:rPr>
          <w:sz w:val="28"/>
        </w:rPr>
        <w:t>Зимовниковского</w:t>
      </w:r>
      <w:proofErr w:type="spellEnd"/>
      <w:r>
        <w:rPr>
          <w:sz w:val="28"/>
        </w:rPr>
        <w:t xml:space="preserve"> района.</w:t>
      </w:r>
    </w:p>
    <w:p w:rsidR="00B31018" w:rsidRDefault="00F20BA7">
      <w:pPr>
        <w:widowControl w:val="0"/>
        <w:contextualSpacing/>
        <w:jc w:val="both"/>
        <w:rPr>
          <w:sz w:val="28"/>
        </w:rPr>
      </w:pPr>
      <w:r>
        <w:rPr>
          <w:sz w:val="28"/>
        </w:rPr>
        <w:t>7.3. Для проведения итогового сочинения приказом назначить:</w:t>
      </w:r>
    </w:p>
    <w:p w:rsidR="00B31018" w:rsidRDefault="00F20BA7">
      <w:pPr>
        <w:widowControl w:val="0"/>
        <w:contextualSpacing/>
        <w:jc w:val="both"/>
        <w:rPr>
          <w:sz w:val="28"/>
        </w:rPr>
      </w:pPr>
      <w:r>
        <w:rPr>
          <w:sz w:val="28"/>
        </w:rPr>
        <w:t>- технического специалиста, оказывающего информационно-технологическую помощь, в том числе по копированию бланков итогового сочинения (изложения);</w:t>
      </w:r>
    </w:p>
    <w:p w:rsidR="00B31018" w:rsidRDefault="00F20BA7">
      <w:pPr>
        <w:widowControl w:val="0"/>
        <w:contextualSpacing/>
        <w:jc w:val="both"/>
        <w:rPr>
          <w:sz w:val="28"/>
        </w:rPr>
      </w:pPr>
      <w:r>
        <w:rPr>
          <w:sz w:val="28"/>
        </w:rPr>
        <w:t>-     дежурных, участвующих в организации проведения итогового сочинения вне учебных кабинетов.</w:t>
      </w:r>
    </w:p>
    <w:p w:rsidR="00B31018" w:rsidRDefault="00F20BA7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Проинформировать обучающихся и их родителей (законных представителей) о сроках проведения итогового сочинения.</w:t>
      </w:r>
    </w:p>
    <w:p w:rsidR="00B31018" w:rsidRDefault="00F20BA7">
      <w:pPr>
        <w:widowControl w:val="0"/>
        <w:contextualSpacing/>
        <w:jc w:val="both"/>
        <w:rPr>
          <w:sz w:val="28"/>
        </w:rPr>
      </w:pPr>
      <w:r>
        <w:rPr>
          <w:sz w:val="28"/>
        </w:rPr>
        <w:lastRenderedPageBreak/>
        <w:t>7.5. Организовать подготовку к проведению итогового сочинения (изложения);</w:t>
      </w:r>
    </w:p>
    <w:p w:rsidR="00B31018" w:rsidRDefault="00F20BA7">
      <w:pPr>
        <w:widowControl w:val="0"/>
        <w:contextualSpacing/>
        <w:jc w:val="both"/>
        <w:rPr>
          <w:sz w:val="28"/>
        </w:rPr>
      </w:pPr>
      <w:r>
        <w:rPr>
          <w:sz w:val="28"/>
        </w:rPr>
        <w:t>- проинформировать под подпись специалистов, привлекаемых к проведению и проверке итогового сочинения, о порядке проведения и проверки итогового сочинения не позднее чем за две недели до проведения итогового сочинения;</w:t>
      </w:r>
    </w:p>
    <w:p w:rsidR="00B31018" w:rsidRDefault="00F20BA7">
      <w:pPr>
        <w:widowControl w:val="0"/>
        <w:contextualSpacing/>
        <w:jc w:val="both"/>
        <w:rPr>
          <w:b/>
          <w:sz w:val="28"/>
        </w:rPr>
      </w:pPr>
      <w:r>
        <w:rPr>
          <w:sz w:val="28"/>
        </w:rPr>
        <w:t>- определить необходимое количество учебных кабинетов в образовательной организации для проведения итогового сочинения и распределение между ними участников;</w:t>
      </w:r>
    </w:p>
    <w:p w:rsidR="00B31018" w:rsidRDefault="00F20BA7">
      <w:pPr>
        <w:widowControl w:val="0"/>
        <w:contextualSpacing/>
        <w:jc w:val="both"/>
        <w:rPr>
          <w:b/>
          <w:sz w:val="28"/>
        </w:rPr>
      </w:pPr>
      <w:r>
        <w:rPr>
          <w:sz w:val="28"/>
        </w:rPr>
        <w:t xml:space="preserve">- провести проверку готовности образовательной организации к </w:t>
      </w:r>
      <w:proofErr w:type="gramStart"/>
      <w:r>
        <w:rPr>
          <w:sz w:val="28"/>
        </w:rPr>
        <w:t>проведению  итогового</w:t>
      </w:r>
      <w:proofErr w:type="gramEnd"/>
      <w:r>
        <w:rPr>
          <w:sz w:val="28"/>
        </w:rPr>
        <w:t xml:space="preserve"> сочинения;</w:t>
      </w:r>
    </w:p>
    <w:p w:rsidR="00B31018" w:rsidRDefault="00F20BA7">
      <w:pPr>
        <w:widowControl w:val="0"/>
        <w:contextualSpacing/>
        <w:jc w:val="both"/>
        <w:rPr>
          <w:sz w:val="28"/>
        </w:rPr>
      </w:pPr>
      <w:r>
        <w:rPr>
          <w:sz w:val="28"/>
        </w:rPr>
        <w:t>- организовать проверку работоспособности технических средств в помещении для руководителя;</w:t>
      </w:r>
    </w:p>
    <w:p w:rsidR="00B31018" w:rsidRDefault="00F20BA7">
      <w:pPr>
        <w:widowControl w:val="0"/>
        <w:contextualSpacing/>
        <w:jc w:val="both"/>
        <w:rPr>
          <w:sz w:val="28"/>
        </w:rPr>
      </w:pPr>
      <w:r>
        <w:rPr>
          <w:sz w:val="28"/>
        </w:rPr>
        <w:t>- обеспечить необходимым оборудованием соответствующие аудитории для организации видеонаблюдения;</w:t>
      </w:r>
    </w:p>
    <w:p w:rsidR="00B31018" w:rsidRDefault="00F20BA7">
      <w:pPr>
        <w:widowControl w:val="0"/>
        <w:contextualSpacing/>
        <w:jc w:val="both"/>
        <w:rPr>
          <w:sz w:val="28"/>
        </w:rPr>
      </w:pPr>
      <w:r>
        <w:rPr>
          <w:sz w:val="28"/>
        </w:rPr>
        <w:t>- организовать обеспечение участников итогового сочинения орфографическими словарями;</w:t>
      </w:r>
    </w:p>
    <w:p w:rsidR="00B31018" w:rsidRDefault="00F20BA7">
      <w:pPr>
        <w:widowControl w:val="0"/>
        <w:contextualSpacing/>
        <w:jc w:val="both"/>
        <w:rPr>
          <w:sz w:val="28"/>
        </w:rPr>
      </w:pPr>
      <w:r>
        <w:rPr>
          <w:sz w:val="28"/>
        </w:rPr>
        <w:t>- обеспечить ознакомление членов комиссии образовательной организации с инструктивными материалами;</w:t>
      </w:r>
    </w:p>
    <w:p w:rsidR="00B31018" w:rsidRDefault="00F20BA7">
      <w:pPr>
        <w:widowControl w:val="0"/>
        <w:contextualSpacing/>
        <w:jc w:val="both"/>
        <w:rPr>
          <w:sz w:val="28"/>
        </w:rPr>
      </w:pPr>
      <w:r>
        <w:rPr>
          <w:sz w:val="28"/>
        </w:rPr>
        <w:t>- подготовить сопроводительные документы для проведения итогового сочинения;</w:t>
      </w:r>
    </w:p>
    <w:p w:rsidR="00B31018" w:rsidRDefault="00F20BA7">
      <w:pPr>
        <w:jc w:val="both"/>
        <w:rPr>
          <w:sz w:val="28"/>
        </w:rPr>
      </w:pPr>
      <w:r>
        <w:rPr>
          <w:sz w:val="28"/>
        </w:rPr>
        <w:t>- определить места в образовательной организации для проверки итогового сочинения;</w:t>
      </w:r>
    </w:p>
    <w:p w:rsidR="00B31018" w:rsidRDefault="00F20BA7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получить темы сочинений и обеспечить их информационную безопасность;</w:t>
      </w:r>
    </w:p>
    <w:p w:rsidR="00B31018" w:rsidRDefault="00F20BA7">
      <w:pPr>
        <w:jc w:val="both"/>
        <w:rPr>
          <w:sz w:val="28"/>
        </w:rPr>
      </w:pPr>
      <w:r>
        <w:rPr>
          <w:sz w:val="28"/>
        </w:rPr>
        <w:t>- организовать проверку итоговых сочинений обучающихся.</w:t>
      </w:r>
    </w:p>
    <w:p w:rsidR="00B05033" w:rsidRDefault="00B05033">
      <w:pPr>
        <w:jc w:val="both"/>
        <w:rPr>
          <w:sz w:val="28"/>
        </w:rPr>
      </w:pPr>
      <w:r>
        <w:rPr>
          <w:sz w:val="28"/>
        </w:rPr>
        <w:t xml:space="preserve">8. </w:t>
      </w:r>
      <w:r w:rsidR="002D5CFA">
        <w:rPr>
          <w:sz w:val="28"/>
        </w:rPr>
        <w:t xml:space="preserve">Директору МБОУ </w:t>
      </w:r>
      <w:proofErr w:type="spellStart"/>
      <w:r w:rsidR="002D5CFA">
        <w:rPr>
          <w:sz w:val="28"/>
        </w:rPr>
        <w:t>Зимовниковской</w:t>
      </w:r>
      <w:proofErr w:type="spellEnd"/>
      <w:r w:rsidR="002D5CFA">
        <w:rPr>
          <w:sz w:val="28"/>
        </w:rPr>
        <w:t xml:space="preserve"> СОШ №1 А.Ю. Морозову создать условия при проведении итогового сочинения для участника итогового сочинения с ограниченными возможностями здоровья, учитывающие состояние его здоровья, особенности психофизического развития, в месте проведения итогового сочинения на дому в соответствии с приложением №2. </w:t>
      </w:r>
    </w:p>
    <w:p w:rsidR="00B31018" w:rsidRDefault="00B05033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9</w:t>
      </w:r>
      <w:r w:rsidR="00F20BA7">
        <w:rPr>
          <w:sz w:val="28"/>
        </w:rPr>
        <w:t xml:space="preserve">. Контроль исполнения данного </w:t>
      </w:r>
      <w:proofErr w:type="gramStart"/>
      <w:r w:rsidR="00F20BA7">
        <w:rPr>
          <w:sz w:val="28"/>
        </w:rPr>
        <w:t>приказа  оставляю</w:t>
      </w:r>
      <w:proofErr w:type="gramEnd"/>
      <w:r w:rsidR="00F20BA7">
        <w:rPr>
          <w:sz w:val="28"/>
        </w:rPr>
        <w:t xml:space="preserve"> за собой.</w:t>
      </w:r>
    </w:p>
    <w:p w:rsidR="00B31018" w:rsidRDefault="00B31018">
      <w:pPr>
        <w:jc w:val="both"/>
        <w:rPr>
          <w:sz w:val="28"/>
        </w:rPr>
      </w:pPr>
    </w:p>
    <w:p w:rsidR="00B31018" w:rsidRDefault="00F20BA7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:rsidR="00B31018" w:rsidRDefault="00F20BA7">
      <w:pPr>
        <w:rPr>
          <w:sz w:val="28"/>
        </w:rPr>
      </w:pPr>
      <w:proofErr w:type="spellStart"/>
      <w:r>
        <w:rPr>
          <w:sz w:val="28"/>
        </w:rPr>
        <w:t>Зимовниковского</w:t>
      </w:r>
      <w:proofErr w:type="spellEnd"/>
      <w:r>
        <w:rPr>
          <w:sz w:val="28"/>
        </w:rPr>
        <w:t xml:space="preserve"> района – </w:t>
      </w:r>
    </w:p>
    <w:p w:rsidR="00B31018" w:rsidRDefault="00F20BA7">
      <w:pPr>
        <w:rPr>
          <w:sz w:val="16"/>
        </w:rPr>
      </w:pPr>
      <w:r>
        <w:rPr>
          <w:sz w:val="28"/>
        </w:rPr>
        <w:t>начальник управления образования                                               Л.И. Кулешова</w:t>
      </w:r>
    </w:p>
    <w:p w:rsidR="00B31018" w:rsidRDefault="00B31018">
      <w:pPr>
        <w:rPr>
          <w:sz w:val="16"/>
        </w:rPr>
      </w:pPr>
    </w:p>
    <w:p w:rsidR="00B31018" w:rsidRDefault="00B31018">
      <w:pPr>
        <w:rPr>
          <w:sz w:val="16"/>
        </w:rPr>
      </w:pPr>
    </w:p>
    <w:p w:rsidR="00B31018" w:rsidRDefault="00B31018">
      <w:pPr>
        <w:rPr>
          <w:sz w:val="16"/>
        </w:rPr>
      </w:pPr>
    </w:p>
    <w:p w:rsidR="00B31018" w:rsidRDefault="00B31018">
      <w:pPr>
        <w:rPr>
          <w:sz w:val="16"/>
        </w:rPr>
      </w:pPr>
    </w:p>
    <w:p w:rsidR="00B31018" w:rsidRDefault="00B31018">
      <w:pPr>
        <w:rPr>
          <w:sz w:val="16"/>
        </w:rPr>
      </w:pPr>
    </w:p>
    <w:p w:rsidR="00B31018" w:rsidRDefault="00F20BA7">
      <w:pPr>
        <w:rPr>
          <w:sz w:val="16"/>
        </w:rPr>
      </w:pPr>
      <w:r>
        <w:rPr>
          <w:sz w:val="16"/>
        </w:rPr>
        <w:t>Приказ подготовлен:</w:t>
      </w:r>
    </w:p>
    <w:p w:rsidR="00B31018" w:rsidRDefault="00F20BA7">
      <w:pPr>
        <w:rPr>
          <w:sz w:val="28"/>
        </w:rPr>
      </w:pPr>
      <w:r>
        <w:rPr>
          <w:sz w:val="16"/>
        </w:rPr>
        <w:t>Клименко О.Н.</w:t>
      </w:r>
    </w:p>
    <w:sectPr w:rsidR="00B31018">
      <w:pgSz w:w="11906" w:h="16838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018"/>
    <w:rsid w:val="001B0C2F"/>
    <w:rsid w:val="002D5CFA"/>
    <w:rsid w:val="0065006F"/>
    <w:rsid w:val="0069508B"/>
    <w:rsid w:val="00937FDB"/>
    <w:rsid w:val="00991AA1"/>
    <w:rsid w:val="00B05033"/>
    <w:rsid w:val="00B31018"/>
    <w:rsid w:val="00F20BA7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CBE6"/>
  <w15:docId w15:val="{F3741490-DE20-4895-8C60-8972C12B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right="-5" w:firstLine="540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rFonts w:ascii="Times New Roman" w:hAnsi="Times New Roman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 + 14 пт"/>
    <w:basedOn w:val="a"/>
    <w:link w:val="140"/>
    <w:pPr>
      <w:ind w:firstLine="567"/>
      <w:jc w:val="both"/>
    </w:pPr>
    <w:rPr>
      <w:sz w:val="28"/>
    </w:rPr>
  </w:style>
  <w:style w:type="character" w:customStyle="1" w:styleId="140">
    <w:name w:val="Обычный + 14 пт"/>
    <w:basedOn w:val="1"/>
    <w:link w:val="14"/>
    <w:rPr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8">
    <w:name w:val="Style8"/>
    <w:basedOn w:val="a"/>
    <w:link w:val="Style80"/>
    <w:pPr>
      <w:widowControl w:val="0"/>
    </w:pPr>
    <w:rPr>
      <w:rFonts w:ascii="Arial Unicode MS" w:hAnsi="Arial Unicode MS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left="360"/>
      <w:jc w:val="both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360"/>
      <w:jc w:val="both"/>
    </w:pPr>
  </w:style>
  <w:style w:type="character" w:customStyle="1" w:styleId="34">
    <w:name w:val="Основной текст с отступом 3 Знак"/>
    <w:basedOn w:val="1"/>
    <w:link w:val="33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28"/>
    </w:rPr>
  </w:style>
  <w:style w:type="character" w:customStyle="1" w:styleId="af">
    <w:name w:val="Заголовок Знак"/>
    <w:basedOn w:val="1"/>
    <w:link w:val="ae"/>
    <w:rPr>
      <w:b/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25">
    <w:name w:val="Body Text 2"/>
    <w:basedOn w:val="a"/>
    <w:link w:val="26"/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character" w:customStyle="1" w:styleId="20">
    <w:name w:val="Заголовок 2 Знак"/>
    <w:basedOn w:val="1"/>
    <w:link w:val="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7</cp:revision>
  <cp:lastPrinted>2024-10-31T06:52:00Z</cp:lastPrinted>
  <dcterms:created xsi:type="dcterms:W3CDTF">2024-10-31T06:39:00Z</dcterms:created>
  <dcterms:modified xsi:type="dcterms:W3CDTF">2025-11-18T06:41:00Z</dcterms:modified>
</cp:coreProperties>
</file>